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C" w:rsidRPr="00AF3055" w:rsidRDefault="00AF3055" w:rsidP="00AF3055">
      <w:pPr>
        <w:bidi/>
        <w:jc w:val="both"/>
        <w:rPr>
          <w:sz w:val="32"/>
          <w:szCs w:val="32"/>
        </w:rPr>
      </w:pPr>
      <w:bookmarkStart w:id="0" w:name="_GoBack"/>
      <w:r w:rsidRPr="00AF3055">
        <w:rPr>
          <w:rStyle w:val="Strong"/>
          <w:sz w:val="32"/>
          <w:szCs w:val="32"/>
          <w:rtl/>
        </w:rPr>
        <w:t>جلسه دفاع پایان نامه سعیده سادات موسوی ایرایی دانشجوی مقطع کارشناسی ارشد اندیشه سیاسی در اسلام تحت  عنوان</w:t>
      </w:r>
      <w:r w:rsidRPr="00AF3055">
        <w:rPr>
          <w:rStyle w:val="Strong"/>
          <w:sz w:val="32"/>
          <w:szCs w:val="32"/>
        </w:rPr>
        <w:t>  "</w:t>
      </w:r>
      <w:r w:rsidRPr="00AF3055">
        <w:rPr>
          <w:rStyle w:val="Strong"/>
          <w:rFonts w:cs="B Mitra" w:hint="cs"/>
          <w:sz w:val="40"/>
          <w:szCs w:val="40"/>
          <w:rtl/>
        </w:rPr>
        <w:t>بررسی امکان های نظری رابطه دین و سیاست</w:t>
      </w:r>
      <w:r w:rsidRPr="00AF3055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AF3055">
        <w:rPr>
          <w:sz w:val="32"/>
          <w:szCs w:val="32"/>
        </w:rPr>
        <w:t>"</w:t>
      </w:r>
      <w:r w:rsidRPr="00AF3055">
        <w:rPr>
          <w:sz w:val="32"/>
          <w:szCs w:val="32"/>
          <w:rtl/>
        </w:rPr>
        <w:t>به</w:t>
      </w:r>
      <w:r w:rsidRPr="00AF3055">
        <w:rPr>
          <w:sz w:val="32"/>
          <w:szCs w:val="32"/>
        </w:rPr>
        <w:t> </w:t>
      </w:r>
      <w:r w:rsidRPr="00AF3055">
        <w:rPr>
          <w:rStyle w:val="Strong"/>
          <w:rFonts w:cs="B Nazanin" w:hint="cs"/>
          <w:sz w:val="32"/>
          <w:szCs w:val="32"/>
          <w:rtl/>
        </w:rPr>
        <w:t>راهنمایی جناب آقای دکتر غلامرضاکاشی و مشاورت جناب آقای دکتر دلاوری و داوری جناب آقای دکتر عابدی رنانی در روز</w:t>
      </w:r>
      <w:r w:rsidRPr="00AF3055">
        <w:rPr>
          <w:rStyle w:val="Strong"/>
          <w:rFonts w:ascii="Cambria" w:hAnsi="Cambria" w:cs="Cambria" w:hint="cs"/>
          <w:sz w:val="32"/>
          <w:szCs w:val="32"/>
          <w:rtl/>
        </w:rPr>
        <w:t> </w:t>
      </w:r>
      <w:r w:rsidRPr="00AF3055">
        <w:rPr>
          <w:rStyle w:val="Strong"/>
          <w:rFonts w:cs="B Nazanin" w:hint="cs"/>
          <w:sz w:val="32"/>
          <w:szCs w:val="32"/>
          <w:rtl/>
        </w:rPr>
        <w:t xml:space="preserve"> شنبه</w:t>
      </w:r>
      <w:r w:rsidRPr="00AF3055">
        <w:rPr>
          <w:rStyle w:val="Strong"/>
          <w:rFonts w:cs="B Nazanin" w:hint="cs"/>
          <w:sz w:val="32"/>
          <w:szCs w:val="32"/>
        </w:rPr>
        <w:t> </w:t>
      </w:r>
      <w:r w:rsidRPr="00AF3055">
        <w:rPr>
          <w:rStyle w:val="Strong"/>
          <w:rFonts w:cs="B Nazanin" w:hint="cs"/>
          <w:sz w:val="32"/>
          <w:szCs w:val="32"/>
          <w:rtl/>
        </w:rPr>
        <w:t>مورخ</w:t>
      </w:r>
      <w:r w:rsidRPr="00AF3055">
        <w:rPr>
          <w:rStyle w:val="Strong"/>
          <w:rFonts w:ascii="Cambria" w:hAnsi="Cambria" w:cs="Cambria" w:hint="cs"/>
          <w:sz w:val="32"/>
          <w:szCs w:val="32"/>
          <w:rtl/>
        </w:rPr>
        <w:t> </w:t>
      </w:r>
      <w:r w:rsidRPr="00AF3055">
        <w:rPr>
          <w:rStyle w:val="Strong"/>
          <w:rFonts w:cs="B Nazanin" w:hint="cs"/>
          <w:sz w:val="32"/>
          <w:szCs w:val="32"/>
          <w:rtl/>
        </w:rPr>
        <w:t xml:space="preserve"> </w:t>
      </w:r>
      <w:r w:rsidRPr="00AF3055">
        <w:rPr>
          <w:rStyle w:val="Strong"/>
          <w:rFonts w:ascii="Cambria" w:hAnsi="Cambria" w:cs="Cambria" w:hint="cs"/>
          <w:sz w:val="32"/>
          <w:szCs w:val="32"/>
          <w:rtl/>
        </w:rPr>
        <w:t> </w:t>
      </w:r>
      <w:r w:rsidRPr="00AF3055">
        <w:rPr>
          <w:rStyle w:val="Strong"/>
          <w:rFonts w:cs="B Nazanin" w:hint="cs"/>
          <w:sz w:val="32"/>
          <w:szCs w:val="32"/>
          <w:rtl/>
        </w:rPr>
        <w:t>1403/12/25ساعت10:00 اتاق</w:t>
      </w:r>
      <w:r w:rsidRPr="00AF3055">
        <w:rPr>
          <w:rStyle w:val="Strong"/>
          <w:rFonts w:ascii="Cambria" w:hAnsi="Cambria" w:cs="Cambria" w:hint="cs"/>
          <w:sz w:val="32"/>
          <w:szCs w:val="32"/>
          <w:rtl/>
        </w:rPr>
        <w:t> </w:t>
      </w:r>
      <w:r w:rsidRPr="00AF3055">
        <w:rPr>
          <w:rStyle w:val="Strong"/>
          <w:rFonts w:cs="B Nazanin" w:hint="cs"/>
          <w:sz w:val="32"/>
          <w:szCs w:val="32"/>
          <w:rtl/>
        </w:rPr>
        <w:t xml:space="preserve"> 206</w:t>
      </w:r>
      <w:r w:rsidRPr="00AF3055">
        <w:rPr>
          <w:rStyle w:val="Strong"/>
          <w:rFonts w:ascii="Cambria" w:hAnsi="Cambria" w:cs="Cambria" w:hint="cs"/>
          <w:sz w:val="32"/>
          <w:szCs w:val="32"/>
          <w:rtl/>
        </w:rPr>
        <w:t> </w:t>
      </w:r>
      <w:r w:rsidRPr="00AF3055">
        <w:rPr>
          <w:rStyle w:val="Strong"/>
          <w:rFonts w:cs="B Nazanin" w:hint="cs"/>
          <w:sz w:val="32"/>
          <w:szCs w:val="32"/>
          <w:rtl/>
        </w:rPr>
        <w:t xml:space="preserve"> برگزار می گردد</w:t>
      </w:r>
      <w:r w:rsidRPr="00AF3055">
        <w:rPr>
          <w:rStyle w:val="Strong"/>
          <w:rFonts w:cs="B Nazanin" w:hint="cs"/>
          <w:sz w:val="32"/>
          <w:szCs w:val="32"/>
        </w:rPr>
        <w:t>.</w:t>
      </w:r>
      <w:bookmarkEnd w:id="0"/>
    </w:p>
    <w:sectPr w:rsidR="000637CC" w:rsidRPr="00AF3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55"/>
    <w:rsid w:val="000637CC"/>
    <w:rsid w:val="00AF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5A0F-DB50-4CB8-BF8C-27FFA488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3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2025-03-11T09:48:00Z</dcterms:created>
  <dcterms:modified xsi:type="dcterms:W3CDTF">2025-03-11T09:49:00Z</dcterms:modified>
</cp:coreProperties>
</file>